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4B" w:rsidRDefault="00C3424B" w:rsidP="006466B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:rsidR="00C3424B" w:rsidRDefault="00C3424B" w:rsidP="006466B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C3424B" w:rsidRDefault="00C3424B" w:rsidP="00C3424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n-US"/>
        </w:rPr>
      </w:pPr>
      <w:r w:rsidRPr="00C3424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n-US"/>
        </w:rPr>
        <w:t>TV P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n-US"/>
        </w:rPr>
        <w:t xml:space="preserve">ROGRAM PRODUCTION FOR DIGITAL TERRESTRIAL BROADCASTING </w:t>
      </w:r>
    </w:p>
    <w:p w:rsidR="00C3424B" w:rsidRPr="006F023B" w:rsidRDefault="00C3424B" w:rsidP="00C3424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6F023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-</w:t>
      </w:r>
      <w:proofErr w:type="spellStart"/>
      <w:r w:rsidRPr="006F023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Program</w:t>
      </w:r>
      <w:proofErr w:type="spellEnd"/>
      <w:r w:rsidRPr="006F023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6F023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Production</w:t>
      </w:r>
      <w:proofErr w:type="spellEnd"/>
      <w:r w:rsidRPr="006F023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-(A)</w:t>
      </w:r>
    </w:p>
    <w:p w:rsidR="00C3424B" w:rsidRDefault="00C3424B" w:rsidP="00C3424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3424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Producción de Programas de TV de Radiodifusión del Sistema de </w:t>
      </w:r>
    </w:p>
    <w:p w:rsidR="00C3424B" w:rsidRPr="00C3424B" w:rsidRDefault="00C3424B" w:rsidP="00C3424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3424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Televisión Digital Terrestre (A)</w:t>
      </w:r>
    </w:p>
    <w:p w:rsidR="00C3424B" w:rsidRPr="00C3424B" w:rsidRDefault="00C3424B" w:rsidP="00C3424B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C3424B" w:rsidRPr="00C3424B" w:rsidRDefault="00C3424B" w:rsidP="00C3424B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F53F2E" w:rsidRPr="00C3424B" w:rsidRDefault="00F53F2E" w:rsidP="006466B4">
      <w:pPr>
        <w:jc w:val="center"/>
        <w:rPr>
          <w:rFonts w:asciiTheme="minorHAnsi" w:hAnsiTheme="minorHAnsi" w:cstheme="minorHAnsi"/>
          <w:b/>
          <w:bCs/>
          <w:color w:val="000000" w:themeColor="text1"/>
          <w:sz w:val="18"/>
          <w:szCs w:val="22"/>
          <w:u w:val="single"/>
        </w:rPr>
      </w:pPr>
    </w:p>
    <w:p w:rsidR="00320F2B" w:rsidRPr="00C3424B" w:rsidRDefault="00320F2B" w:rsidP="005C63A4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B63D4F" w:rsidRDefault="005C63A4" w:rsidP="006F023B">
      <w:pPr>
        <w:ind w:left="2124" w:hanging="2124"/>
        <w:jc w:val="both"/>
        <w:rPr>
          <w:color w:val="222222"/>
        </w:rPr>
      </w:pP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Detalles del curso</w:t>
      </w:r>
      <w:r w:rsidR="00676AF8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:</w:t>
      </w:r>
      <w:r w:rsidR="00676AF8" w:rsidRPr="00924CF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F023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214ED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Este curso tiene como objetivo promover </w:t>
      </w:r>
      <w:r w:rsidR="00214ED4" w:rsidRPr="009A30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la digitalización de la radiodifusión mediante la comprensión de nuevas posibilidades de la radiodifusión digitalizada y mediante la mejora de la capacidad de producción realizando </w:t>
      </w:r>
      <w:r w:rsidR="009A30B2" w:rsidRPr="009A30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contenido digital más atractivo</w:t>
      </w:r>
      <w:r w:rsidR="009A30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con </w:t>
      </w:r>
      <w:r w:rsidR="00B237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las ventajas</w:t>
      </w:r>
      <w:r w:rsidR="009A30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de la radiodifusión digital </w:t>
      </w:r>
      <w:r w:rsidR="009A30B2" w:rsidRPr="009A30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214ED4" w:rsidRPr="009A30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5C63A4" w:rsidRPr="00BB1E2B" w:rsidRDefault="005C63A4" w:rsidP="005C63A4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C63A4" w:rsidRDefault="005C63A4" w:rsidP="00486F39">
      <w:pPr>
        <w:tabs>
          <w:tab w:val="left" w:pos="2410"/>
        </w:tabs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6F023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PE"/>
        </w:rPr>
        <w:t>Período en Japón:</w:t>
      </w: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ab/>
      </w:r>
      <w:r w:rsidR="00B47D14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Del </w:t>
      </w:r>
      <w:r w:rsidR="00BB1E2B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23 de Julio al 11 de Agosto del 2017 </w:t>
      </w:r>
      <w:r w:rsidR="00B63D4F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</w:p>
    <w:p w:rsidR="00BB1E2B" w:rsidRDefault="00BB1E2B" w:rsidP="00486F39">
      <w:pPr>
        <w:tabs>
          <w:tab w:val="left" w:pos="2410"/>
        </w:tabs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:rsidR="00CC1625" w:rsidRDefault="000D31EC" w:rsidP="00CC1625">
      <w:pPr>
        <w:ind w:left="2415" w:hanging="2415"/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6F023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PE"/>
        </w:rPr>
        <w:t>Idioma:</w:t>
      </w: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ab/>
      </w:r>
      <w:r w:rsidR="00CD7F55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Inglés</w:t>
      </w:r>
      <w:r w:rsidR="009F4630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. Debe poseer un dominio competente del inglés hablado y </w:t>
      </w:r>
      <w:r w:rsidR="00971136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escri</w:t>
      </w:r>
      <w:r w:rsidR="00F90CC3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to </w:t>
      </w:r>
      <w:r w:rsidR="00B47D14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que le permita</w:t>
      </w:r>
      <w:r w:rsidR="009F4630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la participación activa en discusione</w:t>
      </w:r>
      <w:r w:rsidR="00F2353C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s</w:t>
      </w:r>
      <w:r w:rsidR="00B47D14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y presentaciones.</w:t>
      </w:r>
    </w:p>
    <w:p w:rsidR="00214ED4" w:rsidRPr="001B2F39" w:rsidRDefault="00214ED4" w:rsidP="00CC1625">
      <w:pPr>
        <w:ind w:left="2415" w:hanging="241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</w:pPr>
    </w:p>
    <w:p w:rsidR="000E59AB" w:rsidRDefault="00486F39" w:rsidP="002B18A6">
      <w:pPr>
        <w:ind w:left="2410" w:hanging="2410"/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6F023B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Calificaciones esenciales</w:t>
      </w:r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: </w:t>
      </w:r>
      <w:r w:rsidR="00214ED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Este programa está ofrecido a productores de TV, Directores o Periodistas ligados al diseño o edición de programas </w:t>
      </w:r>
      <w:r w:rsidR="00214ED4" w:rsidRPr="00C342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 TV d</w:t>
      </w:r>
      <w:r w:rsidR="00214ED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 Radiodifusión del Sistema de </w:t>
      </w:r>
      <w:r w:rsidR="00214ED4" w:rsidRPr="00C342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Televisión Digital Terrestre</w:t>
      </w:r>
      <w:r w:rsidR="00214ED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 relacionados que pertenezcan a organizaciones gubernamentales.</w:t>
      </w:r>
    </w:p>
    <w:p w:rsidR="00181BAC" w:rsidRPr="001B2F39" w:rsidRDefault="00181BAC" w:rsidP="002B18A6">
      <w:pPr>
        <w:ind w:left="2410" w:hanging="241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E59AB" w:rsidRDefault="00187E55" w:rsidP="00214ED4">
      <w:pPr>
        <w:ind w:left="2410" w:hanging="2410"/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6F023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PE"/>
        </w:rPr>
        <w:t>Experiencia:</w:t>
      </w: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ab/>
      </w:r>
      <w:r w:rsidR="00214ED4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Tener experiencia práctica y conocimientos fundamentales en planificación, edición y producción de programas de TV.</w:t>
      </w:r>
    </w:p>
    <w:p w:rsidR="00214ED4" w:rsidRDefault="00214ED4" w:rsidP="00214ED4">
      <w:pPr>
        <w:ind w:left="2410" w:hanging="241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</w:pPr>
    </w:p>
    <w:p w:rsidR="00AB4802" w:rsidRDefault="009F5128" w:rsidP="00187E55">
      <w:pPr>
        <w:ind w:left="2415" w:hanging="241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</w:pPr>
      <w:r w:rsidRPr="006F023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PE"/>
        </w:rPr>
        <w:t>Educación:</w:t>
      </w:r>
      <w:r w:rsidR="001C2083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ab/>
      </w:r>
      <w:r w:rsidR="00181BAC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Graduado universitario</w:t>
      </w:r>
      <w:r w:rsidR="000220F3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</w:t>
      </w:r>
      <w:r w:rsidR="00AB4802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o </w:t>
      </w:r>
      <w:r w:rsidR="00214ED4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equivalente.</w:t>
      </w:r>
    </w:p>
    <w:p w:rsidR="001C2083" w:rsidRPr="001B2F39" w:rsidRDefault="001C2083" w:rsidP="00AB4802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</w:pPr>
    </w:p>
    <w:p w:rsidR="00187E55" w:rsidRPr="001B2F39" w:rsidRDefault="006F023B" w:rsidP="00187E55">
      <w:pPr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u w:val="single"/>
          <w:lang w:val="es-PE"/>
        </w:rPr>
        <w:t>Edad:</w:t>
      </w:r>
      <w:r w:rsidR="00187E55" w:rsidRPr="001B2F39"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PE"/>
        </w:rPr>
        <w:tab/>
      </w:r>
      <w:r w:rsidR="00187E55" w:rsidRPr="001B2F39"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PE"/>
        </w:rPr>
        <w:tab/>
        <w:t xml:space="preserve">      </w:t>
      </w:r>
      <w:r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PE"/>
        </w:rPr>
        <w:tab/>
        <w:t xml:space="preserve">      </w:t>
      </w:r>
      <w:r w:rsidR="00214ED4"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PE"/>
        </w:rPr>
        <w:t>Menor  a 45</w:t>
      </w:r>
      <w:r w:rsidR="00AB4802">
        <w:rPr>
          <w:rStyle w:val="Textoennegrita"/>
          <w:rFonts w:asciiTheme="minorHAnsi" w:hAnsiTheme="minorHAnsi" w:cstheme="minorHAnsi"/>
          <w:bCs w:val="0"/>
          <w:color w:val="000000" w:themeColor="text1"/>
          <w:sz w:val="22"/>
          <w:szCs w:val="22"/>
          <w:lang w:val="es-PE"/>
        </w:rPr>
        <w:t xml:space="preserve"> años</w:t>
      </w:r>
      <w:r w:rsidR="00187E55"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(de preferencia, no excluyente)</w:t>
      </w:r>
    </w:p>
    <w:p w:rsidR="00187E55" w:rsidRPr="001B2F39" w:rsidRDefault="00187E55" w:rsidP="00DF064A">
      <w:pPr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:rsidR="005C63A4" w:rsidRPr="00924CF1" w:rsidRDefault="005C63A4" w:rsidP="005C63A4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Para mayor información, favor </w:t>
      </w: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leer de manera completa y a detalle</w:t>
      </w: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el folleto informativo adjunto y confirmar si cumple con los requisitos solicitados (archivo: </w:t>
      </w:r>
      <w:r w:rsidR="002D239F"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“</w:t>
      </w:r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J1704363-TV </w:t>
      </w:r>
      <w:proofErr w:type="spellStart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Program</w:t>
      </w:r>
      <w:proofErr w:type="spellEnd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</w:t>
      </w:r>
      <w:proofErr w:type="spellStart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Production</w:t>
      </w:r>
      <w:proofErr w:type="spellEnd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</w:t>
      </w:r>
      <w:proofErr w:type="spellStart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for</w:t>
      </w:r>
      <w:proofErr w:type="spellEnd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Digital </w:t>
      </w:r>
      <w:proofErr w:type="spellStart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Terrestrial</w:t>
      </w:r>
      <w:proofErr w:type="spellEnd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</w:t>
      </w:r>
      <w:proofErr w:type="spellStart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Broadcasting</w:t>
      </w:r>
      <w:proofErr w:type="spellEnd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-</w:t>
      </w:r>
      <w:proofErr w:type="spellStart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Program</w:t>
      </w:r>
      <w:proofErr w:type="spellEnd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 </w:t>
      </w:r>
      <w:proofErr w:type="spellStart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Production</w:t>
      </w:r>
      <w:proofErr w:type="spellEnd"/>
      <w:r w:rsidR="00F01946" w:rsidRPr="00F01946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- (A)</w:t>
      </w:r>
      <w:r w:rsidR="00D93915" w:rsidRPr="00D939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  <w:r w:rsidR="00F019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)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 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Formatos de postulación a ser llenados por el candidato: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 </w:t>
      </w:r>
    </w:p>
    <w:p w:rsidR="005C63A4" w:rsidRPr="00F01946" w:rsidRDefault="005C63A4" w:rsidP="00F0194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  <w:r w:rsidRPr="00F0194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APPLICATION FORM</w:t>
      </w:r>
      <w:r w:rsidRPr="00F01946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: Llenar en digital y en </w:t>
      </w:r>
      <w:r w:rsidRPr="00F0194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INGLÉS</w:t>
      </w:r>
      <w:r w:rsidRPr="00F01946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</w:t>
      </w:r>
      <w:r w:rsidRPr="00F01946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 xml:space="preserve">deben llenar todos los datos solicitados. </w:t>
      </w:r>
    </w:p>
    <w:p w:rsidR="005C63A4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i/>
          <w:color w:val="000000" w:themeColor="text1"/>
          <w:sz w:val="22"/>
          <w:szCs w:val="22"/>
          <w:lang w:val="es-PE"/>
        </w:rPr>
        <w:t>Nota importante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: En la Hoja que dice “</w:t>
      </w:r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OFFICIAL APPLICATION”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NO se debe LLENAR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ningún dato, ya que será llenado por APCI.</w:t>
      </w:r>
    </w:p>
    <w:p w:rsidR="00F01946" w:rsidRDefault="00F01946" w:rsidP="00F0194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Job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Report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(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Annex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2)</w:t>
      </w:r>
    </w:p>
    <w:p w:rsidR="00F01946" w:rsidRDefault="00F01946" w:rsidP="00F0194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Fotocopia de pasaporte </w:t>
      </w:r>
    </w:p>
    <w:p w:rsidR="00F01946" w:rsidRDefault="00F01946" w:rsidP="00F0194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Certificado de dominio de idioma Inglés (TOEFL, TOEIC, IELTS)</w:t>
      </w:r>
    </w:p>
    <w:p w:rsidR="00F01946" w:rsidRPr="00F01946" w:rsidRDefault="005C63A4" w:rsidP="005C63A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Ficha de Inscripción</w:t>
      </w:r>
    </w:p>
    <w:p w:rsidR="005C63A4" w:rsidRPr="00F01946" w:rsidRDefault="005C63A4" w:rsidP="005C63A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lastRenderedPageBreak/>
        <w:t>Carta de Presentación</w:t>
      </w:r>
      <w:r w:rsidR="00F01946"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(De institución a APCI o JICA, según tipo de curso) </w:t>
      </w:r>
    </w:p>
    <w:p w:rsidR="005C63A4" w:rsidRPr="00F01946" w:rsidRDefault="005C63A4" w:rsidP="005C63A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Carta de No Objeción</w:t>
      </w:r>
      <w:r w:rsidR="00F01946"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viaje </w:t>
      </w:r>
    </w:p>
    <w:p w:rsidR="00F01946" w:rsidRPr="00F01946" w:rsidRDefault="00F01946" w:rsidP="005C63A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Carta de compromiso de retorno </w:t>
      </w:r>
    </w:p>
    <w:p w:rsidR="00F01946" w:rsidRPr="00F01946" w:rsidRDefault="00F01946" w:rsidP="005C63A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Declaración jurada de no antecedentes </w:t>
      </w:r>
    </w:p>
    <w:p w:rsidR="00F01946" w:rsidRPr="00F01946" w:rsidRDefault="00F01946" w:rsidP="005C63A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Copia de DNI </w:t>
      </w:r>
    </w:p>
    <w:p w:rsidR="00F01946" w:rsidRPr="00F01946" w:rsidRDefault="00F01946" w:rsidP="005C63A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CV simple </w:t>
      </w:r>
    </w:p>
    <w:p w:rsidR="00F01946" w:rsidRPr="00F01946" w:rsidRDefault="00F01946" w:rsidP="005C63A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Copia de Grado Académico </w:t>
      </w:r>
    </w:p>
    <w:p w:rsidR="005C63A4" w:rsidRPr="00352BDF" w:rsidRDefault="00F01946" w:rsidP="005C63A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Certificado médico (redactado en inglés) </w:t>
      </w:r>
    </w:p>
    <w:p w:rsidR="00352BDF" w:rsidRPr="00352BDF" w:rsidRDefault="00352BDF" w:rsidP="005C63A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352BDF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Certificado de antecedentes policiales 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 </w:t>
      </w:r>
    </w:p>
    <w:p w:rsidR="005C63A4" w:rsidRPr="001B2F39" w:rsidRDefault="00352BDF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Nota: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-El postulante deberá adjuntar: copia de pasaporte vigente, copia de visa a USA </w:t>
      </w:r>
      <w:r w:rsidRPr="001B2F39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s-PE"/>
        </w:rPr>
        <w:t>si la tuviera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, copia de DNI, CV simple (no documentado), copia de grado académico, certificado médico y certificado de antecedentes policiales simple, de acuerdo al archivo: "Pasos candidato (Curso JICA) Interviene APCI.doc".</w:t>
      </w:r>
    </w:p>
    <w:p w:rsidR="009F4630" w:rsidRPr="001B2F39" w:rsidRDefault="009F4630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-Adjuntar un certificado oficial de competencia en el idioma </w:t>
      </w:r>
      <w:r w:rsidR="00DF064A"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inglés: TOEFL, TOEIC, etc. </w:t>
      </w:r>
      <w:r w:rsidR="00320F2B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(opcional</w:t>
      </w:r>
      <w:r w:rsidR="00924CF1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, de lo contrario debe de solicitar una entrevista en JICA para verificación</w:t>
      </w:r>
      <w:r w:rsidR="00320F2B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)</w:t>
      </w:r>
    </w:p>
    <w:p w:rsidR="00352BDF" w:rsidRDefault="00352BDF" w:rsidP="00041A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:rsidR="00041A20" w:rsidRDefault="00041A20" w:rsidP="00041A20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Documentos a presentar solo en caso de ser seleccionado:</w:t>
      </w:r>
    </w:p>
    <w:p w:rsidR="00041A20" w:rsidRDefault="00041A20" w:rsidP="00041A20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352BDF" w:rsidRPr="00352BDF" w:rsidRDefault="00352BDF" w:rsidP="00041A20">
      <w:pPr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352BDF">
        <w:rPr>
          <w:rFonts w:ascii="Calibri" w:hAnsi="Calibri" w:cs="Calibri"/>
          <w:color w:val="auto"/>
          <w:sz w:val="22"/>
          <w:szCs w:val="22"/>
        </w:rPr>
        <w:t>Inception</w:t>
      </w:r>
      <w:proofErr w:type="spellEnd"/>
      <w:r w:rsidRPr="00352BD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352BDF">
        <w:rPr>
          <w:rFonts w:ascii="Calibri" w:hAnsi="Calibri" w:cs="Calibri"/>
          <w:color w:val="auto"/>
          <w:sz w:val="22"/>
          <w:szCs w:val="22"/>
        </w:rPr>
        <w:t>report</w:t>
      </w:r>
      <w:proofErr w:type="spellEnd"/>
      <w:r w:rsidRPr="00352BDF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041A20" w:rsidRDefault="00041A20" w:rsidP="00041A20">
      <w:pPr>
        <w:jc w:val="both"/>
        <w:rPr>
          <w:rFonts w:ascii="Calibri" w:hAnsi="Calibri" w:cs="Calibri"/>
          <w:i/>
          <w:color w:val="auto"/>
          <w:sz w:val="22"/>
          <w:szCs w:val="22"/>
          <w:lang w:val="es-PE"/>
        </w:rPr>
      </w:pPr>
      <w:r>
        <w:rPr>
          <w:rFonts w:ascii="Calibri" w:hAnsi="Calibri" w:cs="Calibri"/>
          <w:i/>
          <w:color w:val="auto"/>
          <w:sz w:val="22"/>
          <w:szCs w:val="22"/>
          <w:lang w:val="es-PE"/>
        </w:rPr>
        <w:t>Esta tarea solo la presentarán los participantes aceptados.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Otras consideraciones: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Les recordamos que el candidato que sea seleccionado para este programa, deberá preparar un Plan de Acción durante su curso en Japón para aplicarlo en su país de origen a su retorno.  Asimismo, </w:t>
      </w: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tiene la obligación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1B2F3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Reporte de Progreso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la implementación de este plan de acción, de acuerdo a lo establecido respecto a la fase final.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 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Asocia</w:t>
      </w:r>
      <w:r w:rsidR="006466B4"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>ción de Ex becarios de JICA Perú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s-PE"/>
        </w:rPr>
        <w:t xml:space="preserve"> – APEBEJA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Es la Asociación que congrega a los Ex becarios de JICA en el Perú. A su retorno del curso en Japón, el becario </w:t>
      </w:r>
      <w:r w:rsidRPr="001B2F39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se compromete a inscribirse a la Asociación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y participar </w:t>
      </w:r>
      <w:r w:rsidR="001F542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activamente </w:t>
      </w: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 las actividades, convocatorias y/o requerimientos que organice esta asociación y colaborar con los requerimientos y/o solicitudes que pudiera realizar JICA, Embajada de Japón o la misma Asociación en los años posteriores luego de su capacitación.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En caso se encuentren interesados en participar, sírvanse enviar su expediente de postulación a: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Agencia </w:t>
      </w:r>
      <w:proofErr w:type="gramStart"/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Peruana</w:t>
      </w:r>
      <w:proofErr w:type="gramEnd"/>
      <w:r w:rsidRPr="001B2F39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Cooperación Internacional - APCI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Av. José Pardo Nº 261, Miraflores, Lima.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proofErr w:type="spellStart"/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Telf</w:t>
      </w:r>
      <w:proofErr w:type="spellEnd"/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: 617-3600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Web: </w:t>
      </w:r>
      <w:hyperlink r:id="rId6" w:history="1">
        <w:r w:rsidRPr="001B2F39">
          <w:rPr>
            <w:rStyle w:val="Hipervnculo"/>
            <w:rFonts w:asciiTheme="minorHAnsi" w:hAnsiTheme="minorHAnsi" w:cstheme="minorHAnsi"/>
            <w:color w:val="000000" w:themeColor="text1"/>
            <w:sz w:val="22"/>
            <w:szCs w:val="22"/>
            <w:lang w:val="en-US"/>
          </w:rPr>
          <w:t>www.apci.gob.pe</w:t>
        </w:r>
      </w:hyperlink>
      <w:r w:rsidRPr="001B2F39">
        <w:rPr>
          <w:rStyle w:val="Hipervnculo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:rsidR="005C63A4" w:rsidRPr="001B2F39" w:rsidRDefault="005C63A4" w:rsidP="005C63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1B2F39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</w:p>
    <w:p w:rsidR="00F500DF" w:rsidRPr="00352BDF" w:rsidRDefault="005C63A4" w:rsidP="00352BDF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</w:pPr>
      <w:r w:rsidRPr="001F542E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>Fecha límite de entrega a APCI</w:t>
      </w:r>
      <w:r w:rsidR="001F542E" w:rsidRPr="001F542E">
        <w:rPr>
          <w:rFonts w:asciiTheme="minorHAnsi" w:hAnsiTheme="minorHAnsi" w:cstheme="minorHAnsi"/>
          <w:b/>
          <w:color w:val="000000" w:themeColor="text1"/>
          <w:sz w:val="22"/>
          <w:szCs w:val="22"/>
          <w:lang w:val="es-PE"/>
        </w:rPr>
        <w:t xml:space="preserve">: </w:t>
      </w:r>
      <w:r w:rsidR="00477C4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25</w:t>
      </w:r>
      <w:r w:rsidR="00352BD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 xml:space="preserve"> de abril</w:t>
      </w:r>
      <w:r w:rsidR="006F023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 xml:space="preserve"> </w:t>
      </w:r>
      <w:r w:rsidR="009936B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 xml:space="preserve">de </w:t>
      </w:r>
      <w:r w:rsidR="006F023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>2017</w:t>
      </w:r>
      <w:r w:rsidR="00352BD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PE"/>
        </w:rPr>
        <w:t xml:space="preserve">. </w:t>
      </w:r>
    </w:p>
    <w:sectPr w:rsidR="00F500DF" w:rsidRPr="00352BDF" w:rsidSect="006F023B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3975"/>
    <w:multiLevelType w:val="hybridMultilevel"/>
    <w:tmpl w:val="DC986FBA"/>
    <w:lvl w:ilvl="0" w:tplc="0C6871F2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C29F5"/>
    <w:multiLevelType w:val="hybridMultilevel"/>
    <w:tmpl w:val="DC82D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220F3"/>
    <w:rsid w:val="00031FDD"/>
    <w:rsid w:val="00041A20"/>
    <w:rsid w:val="000776A5"/>
    <w:rsid w:val="000A042C"/>
    <w:rsid w:val="000D31EC"/>
    <w:rsid w:val="000E59AB"/>
    <w:rsid w:val="000F117A"/>
    <w:rsid w:val="00110821"/>
    <w:rsid w:val="00123238"/>
    <w:rsid w:val="00154FE8"/>
    <w:rsid w:val="00156E5D"/>
    <w:rsid w:val="00181BAC"/>
    <w:rsid w:val="00187E55"/>
    <w:rsid w:val="001B2F39"/>
    <w:rsid w:val="001B55E5"/>
    <w:rsid w:val="001C2083"/>
    <w:rsid w:val="001F542E"/>
    <w:rsid w:val="00214ED4"/>
    <w:rsid w:val="00271BBF"/>
    <w:rsid w:val="002B18A6"/>
    <w:rsid w:val="002D239F"/>
    <w:rsid w:val="002F2526"/>
    <w:rsid w:val="00320F2B"/>
    <w:rsid w:val="00352BDF"/>
    <w:rsid w:val="00387811"/>
    <w:rsid w:val="003B44B5"/>
    <w:rsid w:val="00477C43"/>
    <w:rsid w:val="00486F39"/>
    <w:rsid w:val="004A0376"/>
    <w:rsid w:val="005136CC"/>
    <w:rsid w:val="0051729F"/>
    <w:rsid w:val="005266BC"/>
    <w:rsid w:val="005A0807"/>
    <w:rsid w:val="005A3B04"/>
    <w:rsid w:val="005C63A4"/>
    <w:rsid w:val="005E7280"/>
    <w:rsid w:val="00621A6D"/>
    <w:rsid w:val="006466B4"/>
    <w:rsid w:val="00676AF8"/>
    <w:rsid w:val="006C4132"/>
    <w:rsid w:val="006F023B"/>
    <w:rsid w:val="007217A9"/>
    <w:rsid w:val="007467DF"/>
    <w:rsid w:val="0077061A"/>
    <w:rsid w:val="007859D3"/>
    <w:rsid w:val="007E70A9"/>
    <w:rsid w:val="00807137"/>
    <w:rsid w:val="008245B5"/>
    <w:rsid w:val="008837FF"/>
    <w:rsid w:val="008A2167"/>
    <w:rsid w:val="00924CF1"/>
    <w:rsid w:val="0093361C"/>
    <w:rsid w:val="00946CDA"/>
    <w:rsid w:val="009507B0"/>
    <w:rsid w:val="00971136"/>
    <w:rsid w:val="009936BF"/>
    <w:rsid w:val="009A30B2"/>
    <w:rsid w:val="009E4C06"/>
    <w:rsid w:val="009F0442"/>
    <w:rsid w:val="009F4630"/>
    <w:rsid w:val="009F5128"/>
    <w:rsid w:val="00A300B7"/>
    <w:rsid w:val="00AB4802"/>
    <w:rsid w:val="00AD66C8"/>
    <w:rsid w:val="00B23755"/>
    <w:rsid w:val="00B47D14"/>
    <w:rsid w:val="00B6364A"/>
    <w:rsid w:val="00B63D4F"/>
    <w:rsid w:val="00BB1E2B"/>
    <w:rsid w:val="00BE5CED"/>
    <w:rsid w:val="00C0384F"/>
    <w:rsid w:val="00C22F6C"/>
    <w:rsid w:val="00C3424B"/>
    <w:rsid w:val="00C503F7"/>
    <w:rsid w:val="00C54FE0"/>
    <w:rsid w:val="00C831A9"/>
    <w:rsid w:val="00C8734B"/>
    <w:rsid w:val="00CC1625"/>
    <w:rsid w:val="00CD4A2B"/>
    <w:rsid w:val="00CD7F55"/>
    <w:rsid w:val="00D24470"/>
    <w:rsid w:val="00D27D92"/>
    <w:rsid w:val="00D65756"/>
    <w:rsid w:val="00D8006A"/>
    <w:rsid w:val="00D90A12"/>
    <w:rsid w:val="00D90AA5"/>
    <w:rsid w:val="00D93915"/>
    <w:rsid w:val="00D94E17"/>
    <w:rsid w:val="00DA6462"/>
    <w:rsid w:val="00DF064A"/>
    <w:rsid w:val="00E127D9"/>
    <w:rsid w:val="00E536ED"/>
    <w:rsid w:val="00EC3CA1"/>
    <w:rsid w:val="00EF52D9"/>
    <w:rsid w:val="00F00718"/>
    <w:rsid w:val="00F01946"/>
    <w:rsid w:val="00F1363D"/>
    <w:rsid w:val="00F2353C"/>
    <w:rsid w:val="00F251AA"/>
    <w:rsid w:val="00F500DF"/>
    <w:rsid w:val="00F53F2E"/>
    <w:rsid w:val="00F63BCB"/>
    <w:rsid w:val="00F90CC3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customStyle="1" w:styleId="Default">
    <w:name w:val="Default"/>
    <w:rsid w:val="00F53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customStyle="1" w:styleId="Default">
    <w:name w:val="Default"/>
    <w:rsid w:val="00F53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Lucia Suarez Olivares</cp:lastModifiedBy>
  <cp:revision>2</cp:revision>
  <cp:lastPrinted>2017-04-04T15:25:00Z</cp:lastPrinted>
  <dcterms:created xsi:type="dcterms:W3CDTF">2017-04-04T15:30:00Z</dcterms:created>
  <dcterms:modified xsi:type="dcterms:W3CDTF">2017-04-04T15:30:00Z</dcterms:modified>
</cp:coreProperties>
</file>